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4B" w:rsidRPr="005D3B87" w:rsidRDefault="00D2484B" w:rsidP="005D3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B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245" cy="6165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4B" w:rsidRPr="005D3B87" w:rsidRDefault="00D2484B" w:rsidP="005D3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B87">
        <w:rPr>
          <w:rFonts w:ascii="Times New Roman" w:hAnsi="Times New Roman" w:cs="Times New Roman"/>
          <w:color w:val="000000"/>
          <w:spacing w:val="-9"/>
          <w:sz w:val="28"/>
          <w:szCs w:val="28"/>
        </w:rPr>
        <w:t>Муниципальное образование «Бабстовское сельское поселение»</w:t>
      </w:r>
    </w:p>
    <w:p w:rsidR="00D2484B" w:rsidRPr="005D3B87" w:rsidRDefault="00D2484B" w:rsidP="005D3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B87">
        <w:rPr>
          <w:rFonts w:ascii="Times New Roman" w:hAnsi="Times New Roman" w:cs="Times New Roman"/>
          <w:color w:val="000000"/>
          <w:spacing w:val="-9"/>
          <w:sz w:val="28"/>
          <w:szCs w:val="28"/>
        </w:rPr>
        <w:t>Ленинского муниципального района</w:t>
      </w:r>
    </w:p>
    <w:p w:rsidR="00D2484B" w:rsidRPr="005D3B87" w:rsidRDefault="00D2484B" w:rsidP="005D3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D3B87">
        <w:rPr>
          <w:rFonts w:ascii="Times New Roman" w:hAnsi="Times New Roman" w:cs="Times New Roman"/>
          <w:color w:val="000000"/>
          <w:spacing w:val="-9"/>
          <w:sz w:val="28"/>
          <w:szCs w:val="28"/>
        </w:rPr>
        <w:t>Еврейской автономной области</w:t>
      </w:r>
    </w:p>
    <w:p w:rsidR="00D2484B" w:rsidRPr="005D3B87" w:rsidRDefault="00D2484B" w:rsidP="005D3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84B" w:rsidRPr="005D3B87" w:rsidRDefault="00D2484B" w:rsidP="005D3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5D3B87">
        <w:rPr>
          <w:rFonts w:ascii="Times New Roman" w:hAnsi="Times New Roman" w:cs="Times New Roman"/>
          <w:color w:val="000000"/>
          <w:spacing w:val="-13"/>
          <w:sz w:val="28"/>
          <w:szCs w:val="28"/>
        </w:rPr>
        <w:t>АДМИНИСТРАЦИЯ СЕЛЬСКОГО ПОСЕЛЕНИЯ</w:t>
      </w:r>
    </w:p>
    <w:p w:rsidR="00D2484B" w:rsidRPr="005D3B87" w:rsidRDefault="00D2484B" w:rsidP="005D3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B87" w:rsidRDefault="00D2484B" w:rsidP="005D3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D3B87">
        <w:rPr>
          <w:rFonts w:ascii="Times New Roman" w:hAnsi="Times New Roman" w:cs="Times New Roman"/>
          <w:color w:val="000000"/>
          <w:spacing w:val="-15"/>
          <w:sz w:val="28"/>
          <w:szCs w:val="28"/>
        </w:rPr>
        <w:t>ПОСТАНОВЛЕНИЕ</w:t>
      </w:r>
    </w:p>
    <w:p w:rsidR="005D3B87" w:rsidRDefault="005D3B87" w:rsidP="005D3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84B" w:rsidRPr="005D3B87" w:rsidRDefault="00D2484B" w:rsidP="005D3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B87">
        <w:rPr>
          <w:rFonts w:ascii="Times New Roman" w:hAnsi="Times New Roman" w:cs="Times New Roman"/>
          <w:color w:val="000000"/>
          <w:spacing w:val="-7"/>
          <w:sz w:val="28"/>
          <w:szCs w:val="28"/>
        </w:rPr>
        <w:t>01.10.2009</w:t>
      </w:r>
      <w:r w:rsidRPr="005D3B8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5D3B8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5D3B8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5D3B8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5D3B8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5D3B8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5D3B8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5D3B8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5D3B8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5D3B8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5D3B87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>№ 57а</w:t>
      </w:r>
    </w:p>
    <w:p w:rsidR="00D2484B" w:rsidRDefault="00D2484B" w:rsidP="005D3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D3B8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с. Бабстово</w:t>
      </w:r>
    </w:p>
    <w:p w:rsidR="005D3B87" w:rsidRPr="005D3B87" w:rsidRDefault="005D3B87" w:rsidP="005D3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D2484B" w:rsidRPr="005D3B87" w:rsidRDefault="00D2484B" w:rsidP="005D3B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D3B87" w:rsidRPr="005D3B87" w:rsidTr="00EA552F">
        <w:tc>
          <w:tcPr>
            <w:tcW w:w="9570" w:type="dxa"/>
          </w:tcPr>
          <w:p w:rsidR="005D3B87" w:rsidRPr="005D3B87" w:rsidRDefault="005D3B87" w:rsidP="005D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B87">
              <w:rPr>
                <w:rFonts w:ascii="Times New Roman" w:hAnsi="Times New Roman" w:cs="Times New Roman"/>
                <w:sz w:val="28"/>
                <w:szCs w:val="28"/>
              </w:rPr>
              <w:t>О разработке проекта решения Собрания депутатов муниципального образования «Бабстовское сельское поселение» «Об утверждении бюджета муниципального образования «Бабстовское сельское поселение» Ленинского муниципального района на 2010 год» и среднесрочного финансового плана муниципального образования «Бабстовское сельское поселение» Ленинского муниципального района на 2010-2012 годы</w:t>
            </w:r>
          </w:p>
        </w:tc>
      </w:tr>
    </w:tbl>
    <w:p w:rsidR="005D3B87" w:rsidRPr="005D3B87" w:rsidRDefault="005D3B87" w:rsidP="005D3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B87" w:rsidRPr="005D3B87" w:rsidRDefault="005D3B87" w:rsidP="005D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3B87">
        <w:rPr>
          <w:rFonts w:ascii="Times New Roman" w:hAnsi="Times New Roman" w:cs="Times New Roman"/>
          <w:sz w:val="28"/>
          <w:szCs w:val="28"/>
        </w:rPr>
        <w:t>В целях разработки проекта решения Собрания депутатов муниципального образования «Бабстовское сельское поселение» «Об утверждении бюджета муниципального образования «Бабстовское сельское поселение» Ленинского муниципального района на 2010 год» и среднесрочного финансового плана муниципального образования «Бабстовское сельское поселение» Ленинского муниципального района на 2010-2012 годы, во исполнение положений Бюджетного кодекса Российской Федерации, Устава муниципального образования «Бабстовское сельское поселение»</w:t>
      </w:r>
      <w:proofErr w:type="gramEnd"/>
    </w:p>
    <w:p w:rsidR="005D3B87" w:rsidRPr="005D3B87" w:rsidRDefault="005D3B87" w:rsidP="005D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3B87" w:rsidRPr="005D3B87" w:rsidRDefault="005D3B87" w:rsidP="005D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87">
        <w:rPr>
          <w:rFonts w:ascii="Times New Roman" w:hAnsi="Times New Roman" w:cs="Times New Roman"/>
          <w:sz w:val="28"/>
          <w:szCs w:val="28"/>
        </w:rPr>
        <w:t xml:space="preserve">1. Внести в порядке правотворческой инициативы в Собрание депутатов муниципального образования «Бабстовское сельское поселение» проект решения Собрания депутатов муниципального образования «Бабстовское сельское поселение» «О передачи </w:t>
      </w:r>
      <w:proofErr w:type="gramStart"/>
      <w:r w:rsidRPr="005D3B87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5D3B87">
        <w:rPr>
          <w:rFonts w:ascii="Times New Roman" w:hAnsi="Times New Roman" w:cs="Times New Roman"/>
          <w:sz w:val="28"/>
          <w:szCs w:val="28"/>
        </w:rPr>
        <w:t xml:space="preserve"> Бабстовского сельского поселения Ленинского муниципального района органам местного самоуправления Ленинского муниципального района на 2010 год».</w:t>
      </w:r>
    </w:p>
    <w:p w:rsidR="005D3B87" w:rsidRPr="005D3B87" w:rsidRDefault="005D3B87" w:rsidP="005D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87">
        <w:rPr>
          <w:rFonts w:ascii="Times New Roman" w:hAnsi="Times New Roman" w:cs="Times New Roman"/>
          <w:sz w:val="28"/>
          <w:szCs w:val="28"/>
        </w:rPr>
        <w:t>2. Включить в перечень передаваемых полномочий органов местного самоуправления Бабстовского сельского поселения Ленинского муниципального района органам местного самоуправления Ленинского муниципального района на 2010 год формирование и организацию исполнения бюджета муниципального образования «Бабстовское сельское поселение».</w:t>
      </w:r>
    </w:p>
    <w:p w:rsidR="005D3B87" w:rsidRDefault="005D3B87" w:rsidP="005D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B87" w:rsidRPr="005D3B87" w:rsidRDefault="005D3B87" w:rsidP="005D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8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D3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B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3B87" w:rsidRPr="005D3B87" w:rsidRDefault="005D3B87" w:rsidP="005D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8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5D3B87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5D3B87" w:rsidRPr="005D3B87" w:rsidRDefault="005D3B87" w:rsidP="005D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87" w:rsidRPr="005D3B87" w:rsidRDefault="005D3B87" w:rsidP="005D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87" w:rsidRPr="005D3B87" w:rsidRDefault="005D3B87" w:rsidP="005D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87" w:rsidRPr="005D3B87" w:rsidRDefault="005D3B87" w:rsidP="005D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Look w:val="01E0"/>
      </w:tblPr>
      <w:tblGrid>
        <w:gridCol w:w="4508"/>
        <w:gridCol w:w="2766"/>
        <w:gridCol w:w="2534"/>
      </w:tblGrid>
      <w:tr w:rsidR="005D3B87" w:rsidRPr="005D3B87" w:rsidTr="00EA552F">
        <w:tc>
          <w:tcPr>
            <w:tcW w:w="4508" w:type="dxa"/>
          </w:tcPr>
          <w:p w:rsidR="005D3B87" w:rsidRPr="005D3B87" w:rsidRDefault="005D3B87" w:rsidP="005D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5D3B87" w:rsidRPr="005D3B87" w:rsidRDefault="005D3B87" w:rsidP="005D3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5D3B87" w:rsidRPr="005D3B87" w:rsidRDefault="005D3B87" w:rsidP="005D3B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84B" w:rsidRPr="005D3B87" w:rsidRDefault="00D2484B" w:rsidP="005D3B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87">
        <w:rPr>
          <w:rFonts w:ascii="Times New Roman" w:hAnsi="Times New Roman" w:cs="Times New Roman"/>
          <w:color w:val="000000"/>
          <w:spacing w:val="-9"/>
          <w:sz w:val="28"/>
          <w:szCs w:val="28"/>
        </w:rPr>
        <w:t>Глава администрации</w:t>
      </w:r>
    </w:p>
    <w:p w:rsidR="00D2484B" w:rsidRPr="005D3B87" w:rsidRDefault="00D2484B" w:rsidP="005D3B87">
      <w:pPr>
        <w:shd w:val="clear" w:color="auto" w:fill="FFFFFF"/>
        <w:tabs>
          <w:tab w:val="left" w:pos="73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87">
        <w:rPr>
          <w:rFonts w:ascii="Times New Roman" w:hAnsi="Times New Roman" w:cs="Times New Roman"/>
          <w:color w:val="000000"/>
          <w:spacing w:val="-9"/>
          <w:sz w:val="28"/>
          <w:szCs w:val="28"/>
        </w:rPr>
        <w:t>сельского поселения</w:t>
      </w:r>
      <w:r w:rsidRPr="005D3B87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>В.В.Фарафонтов</w:t>
      </w:r>
    </w:p>
    <w:p w:rsidR="00285C01" w:rsidRPr="005D3B87" w:rsidRDefault="00285C01" w:rsidP="005D3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5C01" w:rsidRPr="005D3B87" w:rsidSect="005D3B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2484B"/>
    <w:rsid w:val="000006A1"/>
    <w:rsid w:val="00285C01"/>
    <w:rsid w:val="005D3B87"/>
    <w:rsid w:val="006654D8"/>
    <w:rsid w:val="00D2484B"/>
    <w:rsid w:val="00E5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2009-10-30T13:16:00Z</cp:lastPrinted>
  <dcterms:created xsi:type="dcterms:W3CDTF">2009-10-08T12:06:00Z</dcterms:created>
  <dcterms:modified xsi:type="dcterms:W3CDTF">2009-10-30T13:16:00Z</dcterms:modified>
</cp:coreProperties>
</file>